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выступит партнером фестиваля FestTech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Открытый фестиваль МФТИ соберет интересующихся наукой молодых людей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сентября на площадке «Дизайн завода» в Москве состоится FestTech – открытый фестиваль Московского физико-технического института (МФТИ, входит в Консорциум опорных вузов госкорпорации «Росатом»), посвященный технологиям, науке, юмору и музыке.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гостей ждет программа из более 20 событий и активностей, разделенных по четырем тематическим направлениям: «Наука и образование», «Популяризация», «Предпринимательство и IT», а также «Связь науки и искусства».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лектории FestTech ученые и эксперты расскажут о развитии квантовых технологий, достижениях в области разработки накопителей энергии, открытиях современной физики и многом другом. Среди спикеров – блогер и популяризатор науки Дмитрий Побединский; руководитель группы в «Росатом – Квантовые технологии» Дмитрий Чермошенцев; руководитель направления «Энергетика» в компании «РЭНЕРА» Алексей Нешта; физик-теоретик из Национального центра физики и математики Максим Вялков; доцент НИЯУ МИФИ, старший научный сотрудник экспериментального комплекса НЕВОД Егор Задеба и другие. МФТИ и Фонд развития Физтех-школ проведут открытую дискуссию про образование и технологическое развитие в регионах.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Долю наукоемкого юмора к деловой части программы добавит «Антинаучная конференция» – научно-развлекательное шоу, в рамках которого студенты, молодые преподаватели и ученые представят доклады на несуществующие темы, а жюри и зрители смогут выбрать самые запоминающиеся. Завершением фестиваля станет музыкальный open-air FestTech Music Live.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представит на фестивале креативную площадку «Зарядная станция», которая расскажет об инновациях, технологиях будущего и людях, которые его создают. Любой желающий сможет зарядиться знаниями, эмоциями и «атомным» кофе.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подробную информацию о фестивале можно получить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https://festtech.ru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FestTech – открытый фестиваль Московского физико-технического института (МФТИ), посвященный науке, юмору и технологиям, который проводится с 2019 года. В 2023 году мероприятие собрало более 4 500 участников. В 2024 году фестиваль науки, юмора и технологий FestTech проводится в рамках Всероссийского фестиваля RuCode при поддержке Министерства науки и высшего образования РФ. Организаторы и партнеры: МФТИ, Физтех-Союз, а также госкорпорация «Росатом», «Яндекс Образование», T-Банк, проект «Наука в регионы» и Фонд развития Физтех-школ. Проект реализуется при поддержке грантов мэра Москвы.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высших учебных заведений «Консорциум опорных вузов Государственной корпорации по атомной энергии «Росатом» была образована в июне 2011 года в рамках программы «Инновационного развития и технологической модернизации госкорпорации «Росатом» на период до 2020 года». Среди целей Ассоциации – консолидация усилий и координация взаимодействия ведущих вузов России для содействия инновационному развитию и технологической модернизации госкорпорации «Росатом». В состав Консорциума входят 20 профильных вузов, включая Московский физико-технический институт, Национальный исследовательский ядерный университет «МИФИ» (лидер Консорциума), Московский государственный технический университет имени Н. Э. Баумана, Национальный исследовательский технологический университет «МИСиС», Национальный исследовательский Нижегородский государственный университет им. Н.И. Лобачевского и другие.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esttech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0FdRWEyXlk/MQmdTn/tTXqqqQ==">CgMxLjA4AHIhMW9xVXhSbGRERl83OExKbi1ja0lmeUNiT1Z0Um1Sc2Y0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